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XSpec="center" w:tblpY="913"/>
        <w:tblW w:w="14737" w:type="dxa"/>
        <w:tblLook w:val="04A0" w:firstRow="1" w:lastRow="0" w:firstColumn="1" w:lastColumn="0" w:noHBand="0" w:noVBand="1"/>
      </w:tblPr>
      <w:tblGrid>
        <w:gridCol w:w="563"/>
        <w:gridCol w:w="1133"/>
        <w:gridCol w:w="1176"/>
        <w:gridCol w:w="1276"/>
        <w:gridCol w:w="1272"/>
        <w:gridCol w:w="1273"/>
        <w:gridCol w:w="1241"/>
        <w:gridCol w:w="1437"/>
        <w:gridCol w:w="1230"/>
        <w:gridCol w:w="1254"/>
        <w:gridCol w:w="1116"/>
        <w:gridCol w:w="1766"/>
      </w:tblGrid>
      <w:tr w:rsidR="00F869F5" w:rsidRPr="006A023C" w14:paraId="336F8459" w14:textId="77777777" w:rsidTr="00F0390D">
        <w:trPr>
          <w:trHeight w:val="217"/>
        </w:trPr>
        <w:tc>
          <w:tcPr>
            <w:tcW w:w="1696" w:type="dxa"/>
            <w:gridSpan w:val="2"/>
            <w:noWrap/>
            <w:hideMark/>
          </w:tcPr>
          <w:p w14:paraId="3D29F1BD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 xml:space="preserve">　</w:t>
            </w:r>
          </w:p>
        </w:tc>
        <w:tc>
          <w:tcPr>
            <w:tcW w:w="1176" w:type="dxa"/>
            <w:hideMark/>
          </w:tcPr>
          <w:p w14:paraId="0D2BC186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62ABDE56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273" w:type="dxa"/>
            <w:hideMark/>
          </w:tcPr>
          <w:p w14:paraId="767D6CF8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273" w:type="dxa"/>
            <w:hideMark/>
          </w:tcPr>
          <w:p w14:paraId="44CA5D3B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246" w:type="dxa"/>
            <w:hideMark/>
          </w:tcPr>
          <w:p w14:paraId="22677315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445" w:type="dxa"/>
            <w:hideMark/>
          </w:tcPr>
          <w:p w14:paraId="75B6AD84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231" w:type="dxa"/>
            <w:hideMark/>
          </w:tcPr>
          <w:p w14:paraId="7C2B8654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1286" w:type="dxa"/>
            <w:hideMark/>
          </w:tcPr>
          <w:p w14:paraId="2CCD3B94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1040" w:type="dxa"/>
            <w:hideMark/>
          </w:tcPr>
          <w:p w14:paraId="5873685E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1795" w:type="dxa"/>
            <w:hideMark/>
          </w:tcPr>
          <w:p w14:paraId="5E77C28D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10</w:t>
            </w:r>
          </w:p>
        </w:tc>
      </w:tr>
      <w:tr w:rsidR="00F869F5" w:rsidRPr="006A023C" w14:paraId="2B1576F5" w14:textId="77777777" w:rsidTr="00F0390D">
        <w:trPr>
          <w:trHeight w:val="217"/>
        </w:trPr>
        <w:tc>
          <w:tcPr>
            <w:tcW w:w="1696" w:type="dxa"/>
            <w:gridSpan w:val="2"/>
            <w:noWrap/>
          </w:tcPr>
          <w:p w14:paraId="58351E1A" w14:textId="77777777" w:rsidR="003D2EE4" w:rsidRPr="006A023C" w:rsidRDefault="00D50031" w:rsidP="00F039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產品外觀照片</w:t>
            </w:r>
          </w:p>
        </w:tc>
        <w:tc>
          <w:tcPr>
            <w:tcW w:w="1176" w:type="dxa"/>
          </w:tcPr>
          <w:p w14:paraId="08D0A823" w14:textId="77777777" w:rsidR="003D2EE4" w:rsidRPr="006A023C" w:rsidRDefault="00F869F5" w:rsidP="00F0390D">
            <w:pPr>
              <w:rPr>
                <w:rFonts w:ascii="標楷體" w:eastAsia="標楷體" w:hAnsi="標楷體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C1065B6" wp14:editId="6C1AA412">
                  <wp:extent cx="609600" cy="742950"/>
                  <wp:effectExtent l="0" t="0" r="0" b="0"/>
                  <wp:docPr id="1" name="圖片 1" descr="C:\Users\naidan\AppData\Local\Microsoft\Windows\INetCache\Content.Word\IMG_38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naidan\AppData\Local\Microsoft\Windows\INetCache\Content.Word\IMG_38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96" r="16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noWrap/>
          </w:tcPr>
          <w:p w14:paraId="47CEEE47" w14:textId="77777777" w:rsidR="003D2EE4" w:rsidRPr="006A023C" w:rsidRDefault="00F869F5" w:rsidP="00F039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 wp14:anchorId="55154624" wp14:editId="2C30B9CE">
                  <wp:extent cx="619125" cy="734311"/>
                  <wp:effectExtent l="0" t="0" r="0" b="889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266" cy="7368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</w:tcPr>
          <w:p w14:paraId="6897F009" w14:textId="77777777" w:rsidR="003D2EE4" w:rsidRPr="006A023C" w:rsidRDefault="00F869F5" w:rsidP="00F0390D">
            <w:pPr>
              <w:rPr>
                <w:rFonts w:ascii="標楷體" w:eastAsia="標楷體" w:hAnsi="標楷體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454EECC" wp14:editId="2959F595">
                  <wp:extent cx="666750" cy="762000"/>
                  <wp:effectExtent l="0" t="0" r="0" b="0"/>
                  <wp:docPr id="2" name="圖片 2" descr="C:\Users\naidan\AppData\Local\Microsoft\Windows\INetCache\Content.Word\IMG_38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naidan\AppData\Local\Microsoft\Windows\INetCache\Content.Word\IMG_38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83" r="16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</w:tcPr>
          <w:p w14:paraId="27E065BC" w14:textId="77777777" w:rsidR="003D2EE4" w:rsidRPr="006A023C" w:rsidRDefault="00F869F5" w:rsidP="00F0390D">
            <w:pPr>
              <w:rPr>
                <w:rFonts w:ascii="標楷體" w:eastAsia="標楷體" w:hAnsi="標楷體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B2F1710" wp14:editId="5894BB05">
                  <wp:extent cx="666750" cy="752475"/>
                  <wp:effectExtent l="0" t="0" r="0" b="9525"/>
                  <wp:docPr id="3" name="圖片 3" descr="C:\Users\naidan\AppData\Local\Microsoft\Windows\INetCache\Content.Word\IMG_3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naidan\AppData\Local\Microsoft\Windows\INetCache\Content.Word\IMG_3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34" r="16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" w:type="dxa"/>
          </w:tcPr>
          <w:p w14:paraId="66AB9651" w14:textId="77777777" w:rsidR="003D2EE4" w:rsidRPr="006A023C" w:rsidRDefault="00F869F5" w:rsidP="00F039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 wp14:anchorId="5CD7928B" wp14:editId="551DD5A2">
                  <wp:extent cx="590764" cy="762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96" cy="7651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14:paraId="5FB28408" w14:textId="77777777" w:rsidR="003D2EE4" w:rsidRPr="006A023C" w:rsidRDefault="00F869F5" w:rsidP="00F039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 wp14:anchorId="74997A58" wp14:editId="3EF781A6">
                  <wp:extent cx="657726" cy="762000"/>
                  <wp:effectExtent l="0" t="0" r="952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69" cy="765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1" w:type="dxa"/>
          </w:tcPr>
          <w:p w14:paraId="5E80023E" w14:textId="77777777" w:rsidR="003D2EE4" w:rsidRPr="006A023C" w:rsidRDefault="00F869F5" w:rsidP="00F039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 wp14:anchorId="38358490" wp14:editId="782B582F">
                  <wp:extent cx="628650" cy="748692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072" cy="7491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</w:tcPr>
          <w:p w14:paraId="6FE2EE78" w14:textId="77777777" w:rsidR="003D2EE4" w:rsidRPr="006A023C" w:rsidRDefault="00F869F5" w:rsidP="00F039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31E2F50B" wp14:editId="6ADF651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111125</wp:posOffset>
                  </wp:positionV>
                  <wp:extent cx="641985" cy="628355"/>
                  <wp:effectExtent l="0" t="0" r="5715" b="635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628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0" w:type="dxa"/>
          </w:tcPr>
          <w:p w14:paraId="6FE36BA6" w14:textId="77777777" w:rsidR="003D2EE4" w:rsidRPr="006A023C" w:rsidRDefault="00D732D5" w:rsidP="00F039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 wp14:anchorId="1736D344" wp14:editId="2D53A75A">
                  <wp:extent cx="561975" cy="749300"/>
                  <wp:effectExtent l="0" t="0" r="952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713" cy="750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</w:tcPr>
          <w:p w14:paraId="02A5BB77" w14:textId="77777777" w:rsidR="003D2EE4" w:rsidRPr="006A023C" w:rsidRDefault="00936E33" w:rsidP="00F039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 wp14:anchorId="7D4804C1" wp14:editId="4EEB50E1">
                  <wp:extent cx="602137" cy="695325"/>
                  <wp:effectExtent l="0" t="0" r="762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37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9F5" w:rsidRPr="006A023C" w14:paraId="24E99ECF" w14:textId="77777777" w:rsidTr="00F0390D">
        <w:trPr>
          <w:trHeight w:val="868"/>
        </w:trPr>
        <w:tc>
          <w:tcPr>
            <w:tcW w:w="1696" w:type="dxa"/>
            <w:gridSpan w:val="2"/>
            <w:hideMark/>
          </w:tcPr>
          <w:p w14:paraId="71816DB8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品名</w:t>
            </w:r>
          </w:p>
        </w:tc>
        <w:tc>
          <w:tcPr>
            <w:tcW w:w="1176" w:type="dxa"/>
            <w:hideMark/>
          </w:tcPr>
          <w:p w14:paraId="0D5B1F16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HELLO KITTY 蔬菜豬肉寶寶粥6入</w:t>
            </w:r>
          </w:p>
        </w:tc>
        <w:tc>
          <w:tcPr>
            <w:tcW w:w="1276" w:type="dxa"/>
            <w:hideMark/>
          </w:tcPr>
          <w:p w14:paraId="7BC4508D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BABY FOOD 寶寶元氣粥(親子</w:t>
            </w:r>
            <w:proofErr w:type="gramStart"/>
            <w:r w:rsidRPr="006A023C">
              <w:rPr>
                <w:rFonts w:ascii="標楷體" w:eastAsia="標楷體" w:hAnsi="標楷體" w:hint="eastAsia"/>
                <w:sz w:val="22"/>
              </w:rPr>
              <w:t>御</w:t>
            </w:r>
            <w:proofErr w:type="gramEnd"/>
            <w:r w:rsidRPr="006A023C">
              <w:rPr>
                <w:rFonts w:ascii="標楷體" w:eastAsia="標楷體" w:hAnsi="標楷體" w:hint="eastAsia"/>
                <w:sz w:val="22"/>
              </w:rPr>
              <w:t>膳坊</w:t>
            </w:r>
            <w:proofErr w:type="gramStart"/>
            <w:r w:rsidRPr="006A023C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</w:p>
        </w:tc>
        <w:tc>
          <w:tcPr>
            <w:tcW w:w="1273" w:type="dxa"/>
            <w:hideMark/>
          </w:tcPr>
          <w:p w14:paraId="35532EF4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6A023C">
              <w:rPr>
                <w:rFonts w:ascii="標楷體" w:eastAsia="標楷體" w:hAnsi="標楷體" w:hint="eastAsia"/>
                <w:sz w:val="22"/>
              </w:rPr>
              <w:t>農純鄉</w:t>
            </w:r>
            <w:proofErr w:type="gramEnd"/>
            <w:r w:rsidRPr="006A023C">
              <w:rPr>
                <w:rFonts w:ascii="標楷體" w:eastAsia="標楷體" w:hAnsi="標楷體" w:hint="eastAsia"/>
                <w:sz w:val="22"/>
              </w:rPr>
              <w:br/>
              <w:t>乖乖豬</w:t>
            </w:r>
            <w:proofErr w:type="gramStart"/>
            <w:r w:rsidRPr="006A023C">
              <w:rPr>
                <w:rFonts w:ascii="標楷體" w:eastAsia="標楷體" w:hAnsi="標楷體" w:hint="eastAsia"/>
                <w:sz w:val="22"/>
              </w:rPr>
              <w:t>豬</w:t>
            </w:r>
            <w:proofErr w:type="gramEnd"/>
            <w:r w:rsidRPr="006A023C">
              <w:rPr>
                <w:rFonts w:ascii="標楷體" w:eastAsia="標楷體" w:hAnsi="標楷體" w:hint="eastAsia"/>
                <w:sz w:val="22"/>
              </w:rPr>
              <w:t>粥</w:t>
            </w:r>
          </w:p>
        </w:tc>
        <w:tc>
          <w:tcPr>
            <w:tcW w:w="1273" w:type="dxa"/>
            <w:hideMark/>
          </w:tcPr>
          <w:p w14:paraId="533D18B0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米</w:t>
            </w:r>
            <w:proofErr w:type="gramStart"/>
            <w:r w:rsidRPr="006A023C">
              <w:rPr>
                <w:rFonts w:ascii="標楷體" w:eastAsia="標楷體" w:hAnsi="標楷體" w:hint="eastAsia"/>
                <w:sz w:val="22"/>
              </w:rPr>
              <w:t>米</w:t>
            </w:r>
            <w:proofErr w:type="gramEnd"/>
            <w:r w:rsidRPr="006A023C">
              <w:rPr>
                <w:rFonts w:ascii="標楷體" w:eastAsia="標楷體" w:hAnsi="標楷體" w:hint="eastAsia"/>
                <w:sz w:val="22"/>
              </w:rPr>
              <w:t>基地</w:t>
            </w:r>
            <w:r w:rsidRPr="006A023C">
              <w:rPr>
                <w:rFonts w:ascii="標楷體" w:eastAsia="標楷體" w:hAnsi="標楷體" w:hint="eastAsia"/>
                <w:sz w:val="22"/>
              </w:rPr>
              <w:br/>
              <w:t>寶寶雞肉粥</w:t>
            </w:r>
          </w:p>
        </w:tc>
        <w:tc>
          <w:tcPr>
            <w:tcW w:w="1246" w:type="dxa"/>
            <w:hideMark/>
          </w:tcPr>
          <w:p w14:paraId="69E8EDCE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6A023C">
              <w:rPr>
                <w:rFonts w:ascii="標楷體" w:eastAsia="標楷體" w:hAnsi="標楷體" w:hint="eastAsia"/>
                <w:sz w:val="22"/>
              </w:rPr>
              <w:t>晴亮豬肉</w:t>
            </w:r>
            <w:proofErr w:type="gramEnd"/>
            <w:r w:rsidRPr="006A023C">
              <w:rPr>
                <w:rFonts w:ascii="標楷體" w:eastAsia="標楷體" w:hAnsi="標楷體" w:hint="eastAsia"/>
                <w:sz w:val="22"/>
              </w:rPr>
              <w:t>菠菜粥</w:t>
            </w:r>
            <w:r w:rsidRPr="006A023C">
              <w:rPr>
                <w:rFonts w:ascii="標楷體" w:eastAsia="標楷體" w:hAnsi="標楷體" w:hint="eastAsia"/>
                <w:sz w:val="22"/>
              </w:rPr>
              <w:br/>
              <w:t>(魚鱻森*蔡記）</w:t>
            </w:r>
          </w:p>
        </w:tc>
        <w:tc>
          <w:tcPr>
            <w:tcW w:w="1445" w:type="dxa"/>
            <w:hideMark/>
          </w:tcPr>
          <w:p w14:paraId="27F7D7D2" w14:textId="77777777" w:rsidR="006A023C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番茄洋蔥</w:t>
            </w:r>
            <w:proofErr w:type="gramStart"/>
            <w:r w:rsidRPr="006A023C">
              <w:rPr>
                <w:rFonts w:ascii="標楷體" w:eastAsia="標楷體" w:hAnsi="標楷體" w:hint="eastAsia"/>
                <w:sz w:val="22"/>
              </w:rPr>
              <w:t>珠貝雞粥</w:t>
            </w:r>
            <w:proofErr w:type="gramEnd"/>
          </w:p>
          <w:p w14:paraId="6A1F60EA" w14:textId="77777777" w:rsidR="00021950" w:rsidRPr="006A023C" w:rsidRDefault="006A023C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(郭老師)</w:t>
            </w:r>
          </w:p>
        </w:tc>
        <w:tc>
          <w:tcPr>
            <w:tcW w:w="1231" w:type="dxa"/>
            <w:hideMark/>
          </w:tcPr>
          <w:p w14:paraId="50D5D1BD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6A023C">
              <w:rPr>
                <w:rFonts w:ascii="標楷體" w:eastAsia="標楷體" w:hAnsi="標楷體" w:hint="eastAsia"/>
                <w:sz w:val="22"/>
              </w:rPr>
              <w:t>鮮貝南瓜</w:t>
            </w:r>
            <w:proofErr w:type="gramEnd"/>
            <w:r w:rsidRPr="006A023C">
              <w:rPr>
                <w:rFonts w:ascii="標楷體" w:eastAsia="標楷體" w:hAnsi="標楷體" w:hint="eastAsia"/>
                <w:sz w:val="22"/>
              </w:rPr>
              <w:t>蔬菜粥</w:t>
            </w:r>
            <w:r w:rsidRPr="006A023C">
              <w:rPr>
                <w:rFonts w:ascii="標楷體" w:eastAsia="標楷體" w:hAnsi="標楷體" w:hint="eastAsia"/>
                <w:sz w:val="22"/>
              </w:rPr>
              <w:br/>
              <w:t>(</w:t>
            </w:r>
            <w:proofErr w:type="gramStart"/>
            <w:r w:rsidRPr="006A023C">
              <w:rPr>
                <w:rFonts w:ascii="標楷體" w:eastAsia="標楷體" w:hAnsi="標楷體" w:hint="eastAsia"/>
                <w:sz w:val="22"/>
              </w:rPr>
              <w:t>芽米寶貝）</w:t>
            </w:r>
            <w:proofErr w:type="gramEnd"/>
          </w:p>
        </w:tc>
        <w:tc>
          <w:tcPr>
            <w:tcW w:w="1286" w:type="dxa"/>
            <w:hideMark/>
          </w:tcPr>
          <w:p w14:paraId="35DC2C9B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王朝寶寶</w:t>
            </w:r>
            <w:proofErr w:type="gramStart"/>
            <w:r w:rsidRPr="006A023C">
              <w:rPr>
                <w:rFonts w:ascii="標楷體" w:eastAsia="標楷體" w:hAnsi="標楷體" w:hint="eastAsia"/>
                <w:sz w:val="22"/>
              </w:rPr>
              <w:t>粥</w:t>
            </w:r>
            <w:proofErr w:type="gramEnd"/>
            <w:r w:rsidRPr="006A023C">
              <w:rPr>
                <w:rFonts w:ascii="標楷體" w:eastAsia="標楷體" w:hAnsi="標楷體" w:hint="eastAsia"/>
                <w:sz w:val="22"/>
              </w:rPr>
              <w:t>南瓜豬肉</w:t>
            </w:r>
          </w:p>
        </w:tc>
        <w:tc>
          <w:tcPr>
            <w:tcW w:w="1040" w:type="dxa"/>
            <w:hideMark/>
          </w:tcPr>
          <w:p w14:paraId="5AA81431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 xml:space="preserve">Kewpie </w:t>
            </w:r>
            <w:r w:rsidRPr="006A023C">
              <w:rPr>
                <w:rFonts w:ascii="標楷體" w:eastAsia="標楷體" w:hAnsi="標楷體" w:hint="eastAsia"/>
                <w:sz w:val="22"/>
              </w:rPr>
              <w:br/>
              <w:t>隨行包蔬菜比目魚粥</w:t>
            </w:r>
          </w:p>
        </w:tc>
        <w:tc>
          <w:tcPr>
            <w:tcW w:w="1795" w:type="dxa"/>
            <w:hideMark/>
          </w:tcPr>
          <w:p w14:paraId="7D1B8C7D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Morinaga</w:t>
            </w:r>
            <w:r w:rsidRPr="006A023C">
              <w:rPr>
                <w:rFonts w:ascii="標楷體" w:eastAsia="標楷體" w:hAnsi="標楷體" w:hint="eastAsia"/>
                <w:sz w:val="22"/>
              </w:rPr>
              <w:br/>
              <w:t>甘藷</w:t>
            </w:r>
            <w:proofErr w:type="gramStart"/>
            <w:r w:rsidRPr="006A023C">
              <w:rPr>
                <w:rFonts w:ascii="標楷體" w:eastAsia="標楷體" w:hAnsi="標楷體" w:hint="eastAsia"/>
                <w:sz w:val="22"/>
              </w:rPr>
              <w:t>南瓜燉飯</w:t>
            </w:r>
            <w:proofErr w:type="gramEnd"/>
          </w:p>
        </w:tc>
      </w:tr>
      <w:tr w:rsidR="00F869F5" w:rsidRPr="006A023C" w14:paraId="39E91F6E" w14:textId="77777777" w:rsidTr="00F0390D">
        <w:trPr>
          <w:trHeight w:val="217"/>
        </w:trPr>
        <w:tc>
          <w:tcPr>
            <w:tcW w:w="1696" w:type="dxa"/>
            <w:gridSpan w:val="2"/>
            <w:hideMark/>
          </w:tcPr>
          <w:p w14:paraId="317E275E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產地</w:t>
            </w:r>
          </w:p>
        </w:tc>
        <w:tc>
          <w:tcPr>
            <w:tcW w:w="1176" w:type="dxa"/>
            <w:noWrap/>
            <w:hideMark/>
          </w:tcPr>
          <w:p w14:paraId="4FB91584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台灣</w:t>
            </w:r>
          </w:p>
        </w:tc>
        <w:tc>
          <w:tcPr>
            <w:tcW w:w="1276" w:type="dxa"/>
            <w:hideMark/>
          </w:tcPr>
          <w:p w14:paraId="0A7B5707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台灣</w:t>
            </w:r>
          </w:p>
        </w:tc>
        <w:tc>
          <w:tcPr>
            <w:tcW w:w="1273" w:type="dxa"/>
            <w:hideMark/>
          </w:tcPr>
          <w:p w14:paraId="38C65480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台灣</w:t>
            </w:r>
          </w:p>
        </w:tc>
        <w:tc>
          <w:tcPr>
            <w:tcW w:w="1273" w:type="dxa"/>
            <w:hideMark/>
          </w:tcPr>
          <w:p w14:paraId="2BA48BBE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台灣</w:t>
            </w:r>
          </w:p>
        </w:tc>
        <w:tc>
          <w:tcPr>
            <w:tcW w:w="1246" w:type="dxa"/>
            <w:hideMark/>
          </w:tcPr>
          <w:p w14:paraId="6291B84F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台灣</w:t>
            </w:r>
          </w:p>
        </w:tc>
        <w:tc>
          <w:tcPr>
            <w:tcW w:w="1445" w:type="dxa"/>
            <w:hideMark/>
          </w:tcPr>
          <w:p w14:paraId="0B58A910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台灣</w:t>
            </w:r>
          </w:p>
        </w:tc>
        <w:tc>
          <w:tcPr>
            <w:tcW w:w="1231" w:type="dxa"/>
            <w:hideMark/>
          </w:tcPr>
          <w:p w14:paraId="635A6FAD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台灣</w:t>
            </w:r>
          </w:p>
        </w:tc>
        <w:tc>
          <w:tcPr>
            <w:tcW w:w="1286" w:type="dxa"/>
            <w:hideMark/>
          </w:tcPr>
          <w:p w14:paraId="1F7B27C7" w14:textId="77777777" w:rsidR="00021950" w:rsidRPr="006A023C" w:rsidRDefault="00021950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台灣</w:t>
            </w:r>
          </w:p>
        </w:tc>
        <w:tc>
          <w:tcPr>
            <w:tcW w:w="1040" w:type="dxa"/>
            <w:hideMark/>
          </w:tcPr>
          <w:p w14:paraId="52B1AE4C" w14:textId="77777777" w:rsidR="00021950" w:rsidRPr="006A023C" w:rsidRDefault="00021950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日本</w:t>
            </w:r>
          </w:p>
          <w:p w14:paraId="05786B83" w14:textId="77777777" w:rsidR="00021950" w:rsidRPr="006A023C" w:rsidRDefault="00021950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佐賀縣</w:t>
            </w:r>
          </w:p>
        </w:tc>
        <w:tc>
          <w:tcPr>
            <w:tcW w:w="1795" w:type="dxa"/>
            <w:hideMark/>
          </w:tcPr>
          <w:p w14:paraId="77C12228" w14:textId="77777777" w:rsidR="00021950" w:rsidRPr="006A023C" w:rsidRDefault="00021950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日本國</w:t>
            </w:r>
          </w:p>
          <w:p w14:paraId="474840C2" w14:textId="77777777" w:rsidR="00021950" w:rsidRPr="006A023C" w:rsidRDefault="00021950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三重縣</w:t>
            </w:r>
          </w:p>
        </w:tc>
      </w:tr>
      <w:tr w:rsidR="00F869F5" w:rsidRPr="006A023C" w14:paraId="7FBAD774" w14:textId="77777777" w:rsidTr="00F0390D">
        <w:trPr>
          <w:trHeight w:val="217"/>
        </w:trPr>
        <w:tc>
          <w:tcPr>
            <w:tcW w:w="1696" w:type="dxa"/>
            <w:gridSpan w:val="2"/>
          </w:tcPr>
          <w:p w14:paraId="3F678758" w14:textId="77777777" w:rsidR="00DC3A49" w:rsidRPr="006A023C" w:rsidRDefault="00DC3A49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標示查核結果</w:t>
            </w:r>
          </w:p>
        </w:tc>
        <w:tc>
          <w:tcPr>
            <w:tcW w:w="1176" w:type="dxa"/>
            <w:noWrap/>
          </w:tcPr>
          <w:p w14:paraId="01C00048" w14:textId="77777777" w:rsidR="00DC3A49" w:rsidRPr="006A023C" w:rsidRDefault="00DC3A49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內容物標示含「豬高湯」疑似未展開全成分</w:t>
            </w:r>
            <w:r w:rsidR="00172A62">
              <w:rPr>
                <w:rFonts w:ascii="標楷體" w:eastAsia="標楷體" w:hAnsi="標楷體"/>
                <w:sz w:val="22"/>
              </w:rPr>
              <w:br/>
            </w:r>
            <w:r w:rsidR="00172A62">
              <w:rPr>
                <w:rFonts w:ascii="標楷體" w:eastAsia="標楷體" w:hAnsi="標楷體" w:hint="eastAsia"/>
                <w:sz w:val="22"/>
              </w:rPr>
              <w:t>(已移送)</w:t>
            </w:r>
          </w:p>
        </w:tc>
        <w:tc>
          <w:tcPr>
            <w:tcW w:w="1276" w:type="dxa"/>
          </w:tcPr>
          <w:p w14:paraId="3DD77E4F" w14:textId="77777777" w:rsidR="00DC3A49" w:rsidRPr="006A023C" w:rsidRDefault="00DC3A49" w:rsidP="00F039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符合</w:t>
            </w:r>
          </w:p>
        </w:tc>
        <w:tc>
          <w:tcPr>
            <w:tcW w:w="1273" w:type="dxa"/>
          </w:tcPr>
          <w:p w14:paraId="0F15605D" w14:textId="77777777" w:rsidR="00DC3A49" w:rsidRPr="006A023C" w:rsidRDefault="00DC3A49" w:rsidP="00F0390D">
            <w:pPr>
              <w:rPr>
                <w:rFonts w:ascii="標楷體" w:eastAsia="標楷體" w:hAnsi="標楷體"/>
                <w:sz w:val="22"/>
              </w:rPr>
            </w:pPr>
            <w:r w:rsidRPr="00DC3A49">
              <w:rPr>
                <w:rFonts w:ascii="標楷體" w:eastAsia="標楷體" w:hAnsi="標楷體" w:hint="eastAsia"/>
                <w:sz w:val="22"/>
              </w:rPr>
              <w:t>符合</w:t>
            </w:r>
          </w:p>
        </w:tc>
        <w:tc>
          <w:tcPr>
            <w:tcW w:w="1273" w:type="dxa"/>
          </w:tcPr>
          <w:p w14:paraId="421E9B17" w14:textId="77777777" w:rsidR="00DC3A49" w:rsidRPr="006A023C" w:rsidRDefault="00DC3A49" w:rsidP="00F0390D">
            <w:pPr>
              <w:rPr>
                <w:rFonts w:ascii="標楷體" w:eastAsia="標楷體" w:hAnsi="標楷體"/>
                <w:sz w:val="22"/>
              </w:rPr>
            </w:pPr>
            <w:r w:rsidRPr="00DC3A49">
              <w:rPr>
                <w:rFonts w:ascii="標楷體" w:eastAsia="標楷體" w:hAnsi="標楷體" w:hint="eastAsia"/>
                <w:sz w:val="22"/>
              </w:rPr>
              <w:t>符合</w:t>
            </w:r>
          </w:p>
        </w:tc>
        <w:tc>
          <w:tcPr>
            <w:tcW w:w="1246" w:type="dxa"/>
          </w:tcPr>
          <w:p w14:paraId="2B3089E3" w14:textId="77777777" w:rsidR="00DC3A49" w:rsidRPr="006A023C" w:rsidRDefault="00DC3A49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有效日期未以打印或印刷方式標示</w:t>
            </w:r>
            <w:r w:rsidR="00172A62">
              <w:rPr>
                <w:rFonts w:ascii="標楷體" w:eastAsia="標楷體" w:hAnsi="標楷體"/>
                <w:sz w:val="22"/>
              </w:rPr>
              <w:br/>
            </w:r>
            <w:r w:rsidR="00172A62">
              <w:rPr>
                <w:rFonts w:ascii="標楷體" w:eastAsia="標楷體" w:hAnsi="標楷體" w:hint="eastAsia"/>
                <w:sz w:val="22"/>
              </w:rPr>
              <w:t>(已裁處)</w:t>
            </w:r>
          </w:p>
        </w:tc>
        <w:tc>
          <w:tcPr>
            <w:tcW w:w="1445" w:type="dxa"/>
          </w:tcPr>
          <w:p w14:paraId="00269CB7" w14:textId="77777777" w:rsidR="00DC3A49" w:rsidRPr="006A023C" w:rsidRDefault="00DC3A49" w:rsidP="00F0390D">
            <w:pPr>
              <w:rPr>
                <w:rFonts w:ascii="標楷體" w:eastAsia="標楷體" w:hAnsi="標楷體"/>
                <w:sz w:val="22"/>
              </w:rPr>
            </w:pPr>
            <w:r w:rsidRPr="00DC3A49">
              <w:rPr>
                <w:rFonts w:ascii="標楷體" w:eastAsia="標楷體" w:hAnsi="標楷體" w:hint="eastAsia"/>
                <w:sz w:val="22"/>
              </w:rPr>
              <w:t>符合</w:t>
            </w:r>
          </w:p>
        </w:tc>
        <w:tc>
          <w:tcPr>
            <w:tcW w:w="1231" w:type="dxa"/>
          </w:tcPr>
          <w:p w14:paraId="6456C463" w14:textId="77777777" w:rsidR="00DC3A49" w:rsidRPr="006A023C" w:rsidRDefault="00DC3A49" w:rsidP="00F0390D">
            <w:pPr>
              <w:rPr>
                <w:rFonts w:ascii="標楷體" w:eastAsia="標楷體" w:hAnsi="標楷體"/>
                <w:sz w:val="22"/>
              </w:rPr>
            </w:pPr>
            <w:r w:rsidRPr="00DC3A49">
              <w:rPr>
                <w:rFonts w:ascii="標楷體" w:eastAsia="標楷體" w:hAnsi="標楷體" w:hint="eastAsia"/>
                <w:sz w:val="22"/>
              </w:rPr>
              <w:t>符合</w:t>
            </w:r>
          </w:p>
        </w:tc>
        <w:tc>
          <w:tcPr>
            <w:tcW w:w="1286" w:type="dxa"/>
          </w:tcPr>
          <w:p w14:paraId="6FB8F4BD" w14:textId="77777777" w:rsidR="00DC3A49" w:rsidRPr="006A023C" w:rsidRDefault="00DC3A49" w:rsidP="00F0390D">
            <w:pPr>
              <w:rPr>
                <w:rFonts w:ascii="標楷體" w:eastAsia="標楷體" w:hAnsi="標楷體"/>
                <w:sz w:val="22"/>
              </w:rPr>
            </w:pPr>
            <w:r w:rsidRPr="00DC3A49">
              <w:rPr>
                <w:rFonts w:ascii="標楷體" w:eastAsia="標楷體" w:hAnsi="標楷體" w:hint="eastAsia"/>
                <w:sz w:val="22"/>
              </w:rPr>
              <w:t>符合</w:t>
            </w:r>
          </w:p>
        </w:tc>
        <w:tc>
          <w:tcPr>
            <w:tcW w:w="1040" w:type="dxa"/>
          </w:tcPr>
          <w:p w14:paraId="2591D8AB" w14:textId="77777777" w:rsidR="00DC3A49" w:rsidRPr="006A023C" w:rsidRDefault="00DC3A49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C3A49">
              <w:rPr>
                <w:rFonts w:ascii="標楷體" w:eastAsia="標楷體" w:hAnsi="標楷體" w:hint="eastAsia"/>
                <w:sz w:val="22"/>
              </w:rPr>
              <w:t>營養標示字體長寬小於0.2毫米</w:t>
            </w:r>
            <w:r w:rsidR="00172A62">
              <w:rPr>
                <w:rFonts w:ascii="標楷體" w:eastAsia="標楷體" w:hAnsi="標楷體"/>
                <w:sz w:val="22"/>
              </w:rPr>
              <w:br/>
            </w:r>
            <w:r w:rsidR="00172A62">
              <w:rPr>
                <w:rFonts w:ascii="標楷體" w:eastAsia="標楷體" w:hAnsi="標楷體" w:hint="eastAsia"/>
                <w:sz w:val="22"/>
              </w:rPr>
              <w:t>(已裁處)</w:t>
            </w:r>
          </w:p>
        </w:tc>
        <w:tc>
          <w:tcPr>
            <w:tcW w:w="1795" w:type="dxa"/>
          </w:tcPr>
          <w:p w14:paraId="6731E213" w14:textId="77777777" w:rsidR="00DC3A49" w:rsidRPr="00172A62" w:rsidRDefault="00DC3A49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C3A49">
              <w:rPr>
                <w:rFonts w:ascii="標楷體" w:eastAsia="標楷體" w:hAnsi="標楷體" w:hint="eastAsia"/>
                <w:sz w:val="22"/>
              </w:rPr>
              <w:t>內容物標示含「</w:t>
            </w:r>
            <w:proofErr w:type="gramStart"/>
            <w:r w:rsidRPr="00DC3A49">
              <w:rPr>
                <w:rFonts w:ascii="標楷體" w:eastAsia="標楷體" w:hAnsi="標楷體" w:hint="eastAsia"/>
                <w:sz w:val="22"/>
              </w:rPr>
              <w:t>雞肉精粉</w:t>
            </w:r>
            <w:proofErr w:type="gramEnd"/>
            <w:r w:rsidRPr="00DC3A49">
              <w:rPr>
                <w:rFonts w:ascii="標楷體" w:eastAsia="標楷體" w:hAnsi="標楷體" w:hint="eastAsia"/>
                <w:sz w:val="22"/>
              </w:rPr>
              <w:t>」疑似未展開全成分</w:t>
            </w:r>
            <w:r w:rsidR="00172A62">
              <w:rPr>
                <w:rFonts w:ascii="標楷體" w:eastAsia="標楷體" w:hAnsi="標楷體" w:hint="eastAsia"/>
                <w:sz w:val="22"/>
              </w:rPr>
              <w:t>(已裁處)</w:t>
            </w:r>
          </w:p>
        </w:tc>
      </w:tr>
      <w:tr w:rsidR="00F869F5" w:rsidRPr="006A023C" w14:paraId="6346B405" w14:textId="77777777" w:rsidTr="00F0390D">
        <w:trPr>
          <w:trHeight w:val="769"/>
        </w:trPr>
        <w:tc>
          <w:tcPr>
            <w:tcW w:w="563" w:type="dxa"/>
            <w:vMerge w:val="restart"/>
            <w:noWrap/>
            <w:hideMark/>
          </w:tcPr>
          <w:p w14:paraId="3DE87434" w14:textId="77777777" w:rsidR="006E2C0E" w:rsidRPr="006A023C" w:rsidRDefault="006E2C0E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品質項目檢測結果</w:t>
            </w:r>
          </w:p>
        </w:tc>
        <w:tc>
          <w:tcPr>
            <w:tcW w:w="1133" w:type="dxa"/>
          </w:tcPr>
          <w:p w14:paraId="19BEBA7F" w14:textId="77777777" w:rsidR="006E2C0E" w:rsidRPr="006A023C" w:rsidRDefault="006E2C0E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鉛</w:t>
            </w:r>
          </w:p>
        </w:tc>
        <w:tc>
          <w:tcPr>
            <w:tcW w:w="1176" w:type="dxa"/>
          </w:tcPr>
          <w:p w14:paraId="4505582D" w14:textId="77777777" w:rsidR="006E2C0E" w:rsidRPr="006A023C" w:rsidRDefault="00213C5B" w:rsidP="00F039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276" w:type="dxa"/>
            <w:hideMark/>
          </w:tcPr>
          <w:p w14:paraId="79149F78" w14:textId="77777777" w:rsidR="006E2C0E" w:rsidRPr="006A023C" w:rsidRDefault="006E2C0E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2736B8BB" w14:textId="77777777" w:rsidR="006E2C0E" w:rsidRPr="006A023C" w:rsidRDefault="006E2C0E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="00E83D3C">
              <w:rPr>
                <w:rFonts w:ascii="標楷體" w:eastAsia="標楷體" w:hAnsi="標楷體" w:hint="eastAsia"/>
                <w:sz w:val="16"/>
                <w:szCs w:val="16"/>
              </w:rPr>
              <w:t>檢出值</w:t>
            </w:r>
            <w:proofErr w:type="gramEnd"/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0.0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73" w:type="dxa"/>
            <w:hideMark/>
          </w:tcPr>
          <w:p w14:paraId="79599467" w14:textId="77777777" w:rsidR="006E2C0E" w:rsidRPr="006A023C" w:rsidRDefault="006E2C0E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7C9F35A4" w14:textId="77777777" w:rsidR="006E2C0E" w:rsidRPr="006A023C" w:rsidRDefault="006E2C0E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檢出值</w:t>
            </w:r>
            <w:proofErr w:type="gramEnd"/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0.0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73" w:type="dxa"/>
            <w:hideMark/>
          </w:tcPr>
          <w:p w14:paraId="02D9C918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246" w:type="dxa"/>
            <w:hideMark/>
          </w:tcPr>
          <w:p w14:paraId="78046293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445" w:type="dxa"/>
            <w:hideMark/>
          </w:tcPr>
          <w:p w14:paraId="5B469ED5" w14:textId="77777777" w:rsidR="00E83D3C" w:rsidRPr="00E83D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83D3C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3F4844D8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83D3C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E83D3C">
              <w:rPr>
                <w:rFonts w:ascii="標楷體" w:eastAsia="標楷體" w:hAnsi="標楷體" w:hint="eastAsia"/>
                <w:sz w:val="16"/>
                <w:szCs w:val="16"/>
              </w:rPr>
              <w:t>檢出值</w:t>
            </w:r>
            <w:proofErr w:type="gramEnd"/>
            <w:r w:rsidRPr="00E83D3C">
              <w:rPr>
                <w:rFonts w:ascii="標楷體" w:eastAsia="標楷體" w:hAnsi="標楷體" w:hint="eastAsia"/>
                <w:sz w:val="16"/>
                <w:szCs w:val="16"/>
              </w:rPr>
              <w:t>0.02)</w:t>
            </w:r>
          </w:p>
        </w:tc>
        <w:tc>
          <w:tcPr>
            <w:tcW w:w="1231" w:type="dxa"/>
            <w:hideMark/>
          </w:tcPr>
          <w:p w14:paraId="5285E8C9" w14:textId="77777777" w:rsidR="006E2C0E" w:rsidRPr="006A023C" w:rsidRDefault="006E2C0E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76404A72" w14:textId="77777777" w:rsidR="006E2C0E" w:rsidRPr="006A023C" w:rsidRDefault="006E2C0E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檢出值</w:t>
            </w:r>
            <w:proofErr w:type="gramEnd"/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0.01)</w:t>
            </w:r>
          </w:p>
        </w:tc>
        <w:tc>
          <w:tcPr>
            <w:tcW w:w="1286" w:type="dxa"/>
            <w:hideMark/>
          </w:tcPr>
          <w:p w14:paraId="1B74F90B" w14:textId="77777777" w:rsidR="006E2C0E" w:rsidRPr="006A023C" w:rsidRDefault="006E2C0E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7182D7C3" w14:textId="77777777" w:rsidR="006E2C0E" w:rsidRPr="006A023C" w:rsidRDefault="006E2C0E" w:rsidP="00F0390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檢出值</w:t>
            </w:r>
            <w:proofErr w:type="gramEnd"/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0.01)</w:t>
            </w:r>
          </w:p>
        </w:tc>
        <w:tc>
          <w:tcPr>
            <w:tcW w:w="1040" w:type="dxa"/>
            <w:hideMark/>
          </w:tcPr>
          <w:p w14:paraId="439C3998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795" w:type="dxa"/>
            <w:hideMark/>
          </w:tcPr>
          <w:p w14:paraId="5B5A4978" w14:textId="77777777" w:rsidR="006E2C0E" w:rsidRPr="006A023C" w:rsidRDefault="006E2C0E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31C164D9" w14:textId="77777777" w:rsidR="006E2C0E" w:rsidRPr="006A023C" w:rsidRDefault="006E2C0E" w:rsidP="00F0390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檢出值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0.02</w:t>
            </w:r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F869F5" w:rsidRPr="006A023C" w14:paraId="48C3CDCC" w14:textId="77777777" w:rsidTr="00F0390D">
        <w:trPr>
          <w:trHeight w:val="217"/>
        </w:trPr>
        <w:tc>
          <w:tcPr>
            <w:tcW w:w="563" w:type="dxa"/>
            <w:vMerge/>
            <w:noWrap/>
          </w:tcPr>
          <w:p w14:paraId="2A74FFD4" w14:textId="77777777" w:rsidR="006E2C0E" w:rsidRPr="006A023C" w:rsidRDefault="006E2C0E" w:rsidP="00F0390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3" w:type="dxa"/>
          </w:tcPr>
          <w:p w14:paraId="658743F3" w14:textId="77777777" w:rsidR="006E2C0E" w:rsidRPr="006A023C" w:rsidRDefault="006E2C0E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鎘</w:t>
            </w:r>
          </w:p>
        </w:tc>
        <w:tc>
          <w:tcPr>
            <w:tcW w:w="1176" w:type="dxa"/>
          </w:tcPr>
          <w:p w14:paraId="1146BC9D" w14:textId="77777777" w:rsidR="006E2C0E" w:rsidRPr="006A023C" w:rsidRDefault="00E83D3C" w:rsidP="00F039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276" w:type="dxa"/>
          </w:tcPr>
          <w:p w14:paraId="61BE85C3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273" w:type="dxa"/>
          </w:tcPr>
          <w:p w14:paraId="651E628E" w14:textId="77777777" w:rsidR="006E2C0E" w:rsidRPr="006A023C" w:rsidRDefault="006E2C0E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59B7BDD2" w14:textId="77777777" w:rsidR="006E2C0E" w:rsidRPr="006A023C" w:rsidRDefault="006E2C0E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檢出值</w:t>
            </w:r>
            <w:proofErr w:type="gramEnd"/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0.0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73" w:type="dxa"/>
          </w:tcPr>
          <w:p w14:paraId="78FA1221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246" w:type="dxa"/>
          </w:tcPr>
          <w:p w14:paraId="2C966AF5" w14:textId="77777777" w:rsidR="006E2C0E" w:rsidRPr="006A023C" w:rsidRDefault="006E2C0E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2192134B" w14:textId="77777777" w:rsidR="006E2C0E" w:rsidRPr="006A023C" w:rsidRDefault="006E2C0E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檢出值</w:t>
            </w:r>
            <w:proofErr w:type="gramEnd"/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0.0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445" w:type="dxa"/>
          </w:tcPr>
          <w:p w14:paraId="7BFAF95C" w14:textId="77777777" w:rsidR="006E2C0E" w:rsidRPr="00E83D3C" w:rsidRDefault="006E2C0E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83D3C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663D4BCF" w14:textId="77777777" w:rsidR="006E2C0E" w:rsidRPr="006A023C" w:rsidRDefault="006E2C0E" w:rsidP="00F0390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檢出值</w:t>
            </w:r>
            <w:proofErr w:type="gramEnd"/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0.0</w:t>
            </w:r>
            <w:r w:rsidR="00DC3A49">
              <w:rPr>
                <w:rFonts w:ascii="標楷體" w:eastAsia="標楷體" w:hAnsi="標楷體" w:hint="eastAsia"/>
                <w:sz w:val="16"/>
                <w:szCs w:val="16"/>
              </w:rPr>
              <w:t>36</w:t>
            </w:r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231" w:type="dxa"/>
          </w:tcPr>
          <w:p w14:paraId="58923B1C" w14:textId="77777777" w:rsidR="006E2C0E" w:rsidRPr="006A023C" w:rsidRDefault="006E2C0E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合格</w:t>
            </w:r>
          </w:p>
          <w:p w14:paraId="7CF2851F" w14:textId="77777777" w:rsidR="006E2C0E" w:rsidRPr="006A023C" w:rsidRDefault="006E2C0E" w:rsidP="00F0390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檢出值</w:t>
            </w:r>
            <w:proofErr w:type="gramEnd"/>
            <w:r w:rsidRPr="006A023C">
              <w:rPr>
                <w:rFonts w:ascii="標楷體" w:eastAsia="標楷體" w:hAnsi="標楷體" w:hint="eastAsia"/>
                <w:sz w:val="16"/>
                <w:szCs w:val="16"/>
              </w:rPr>
              <w:t>0.02)</w:t>
            </w:r>
          </w:p>
        </w:tc>
        <w:tc>
          <w:tcPr>
            <w:tcW w:w="1286" w:type="dxa"/>
          </w:tcPr>
          <w:p w14:paraId="7EEA024D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040" w:type="dxa"/>
          </w:tcPr>
          <w:p w14:paraId="7267308A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795" w:type="dxa"/>
          </w:tcPr>
          <w:p w14:paraId="7BBE25F9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</w:tr>
      <w:tr w:rsidR="00F869F5" w:rsidRPr="006A023C" w14:paraId="6780FC4C" w14:textId="77777777" w:rsidTr="00F0390D">
        <w:trPr>
          <w:trHeight w:val="677"/>
        </w:trPr>
        <w:tc>
          <w:tcPr>
            <w:tcW w:w="563" w:type="dxa"/>
            <w:vMerge/>
            <w:noWrap/>
          </w:tcPr>
          <w:p w14:paraId="1ABAED31" w14:textId="77777777" w:rsidR="006E2C0E" w:rsidRPr="006A023C" w:rsidRDefault="006E2C0E" w:rsidP="00F0390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3" w:type="dxa"/>
          </w:tcPr>
          <w:p w14:paraId="102A41BA" w14:textId="77777777" w:rsidR="006E2C0E" w:rsidRPr="006A023C" w:rsidRDefault="006E2C0E" w:rsidP="00F0390D">
            <w:pPr>
              <w:rPr>
                <w:rFonts w:ascii="標楷體" w:eastAsia="標楷體" w:hAnsi="標楷體"/>
                <w:sz w:val="22"/>
              </w:rPr>
            </w:pPr>
            <w:r w:rsidRPr="006A023C">
              <w:rPr>
                <w:rFonts w:ascii="標楷體" w:eastAsia="標楷體" w:hAnsi="標楷體" w:hint="eastAsia"/>
                <w:sz w:val="22"/>
              </w:rPr>
              <w:t>塑化劑</w:t>
            </w:r>
          </w:p>
        </w:tc>
        <w:tc>
          <w:tcPr>
            <w:tcW w:w="1176" w:type="dxa"/>
          </w:tcPr>
          <w:p w14:paraId="402836A4" w14:textId="77777777" w:rsidR="006E2C0E" w:rsidRPr="006A023C" w:rsidRDefault="00E83D3C" w:rsidP="00F039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276" w:type="dxa"/>
          </w:tcPr>
          <w:p w14:paraId="61C502A6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273" w:type="dxa"/>
          </w:tcPr>
          <w:p w14:paraId="5E0388AC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273" w:type="dxa"/>
          </w:tcPr>
          <w:p w14:paraId="489F1DAE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246" w:type="dxa"/>
          </w:tcPr>
          <w:p w14:paraId="1B4264F8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445" w:type="dxa"/>
          </w:tcPr>
          <w:p w14:paraId="5D283FE1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231" w:type="dxa"/>
          </w:tcPr>
          <w:p w14:paraId="6C278702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286" w:type="dxa"/>
          </w:tcPr>
          <w:p w14:paraId="437343A0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040" w:type="dxa"/>
          </w:tcPr>
          <w:p w14:paraId="37F61A2E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795" w:type="dxa"/>
          </w:tcPr>
          <w:p w14:paraId="7757345E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</w:tr>
      <w:tr w:rsidR="00F869F5" w:rsidRPr="006A023C" w14:paraId="61416C14" w14:textId="77777777" w:rsidTr="00F0390D">
        <w:trPr>
          <w:trHeight w:val="457"/>
        </w:trPr>
        <w:tc>
          <w:tcPr>
            <w:tcW w:w="563" w:type="dxa"/>
            <w:vMerge/>
            <w:noWrap/>
          </w:tcPr>
          <w:p w14:paraId="5A5BDD14" w14:textId="77777777" w:rsidR="006E2C0E" w:rsidRPr="006A023C" w:rsidRDefault="006E2C0E" w:rsidP="00F0390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3" w:type="dxa"/>
          </w:tcPr>
          <w:p w14:paraId="113D3092" w14:textId="77777777" w:rsidR="006E2C0E" w:rsidRPr="006A023C" w:rsidRDefault="006E2C0E" w:rsidP="00F039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防腐劑</w:t>
            </w:r>
          </w:p>
        </w:tc>
        <w:tc>
          <w:tcPr>
            <w:tcW w:w="1176" w:type="dxa"/>
          </w:tcPr>
          <w:p w14:paraId="737CFE85" w14:textId="77777777" w:rsidR="006E2C0E" w:rsidRPr="006A023C" w:rsidRDefault="00E83D3C" w:rsidP="00F0390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276" w:type="dxa"/>
          </w:tcPr>
          <w:p w14:paraId="1D3D17F9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273" w:type="dxa"/>
          </w:tcPr>
          <w:p w14:paraId="4BCD7569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273" w:type="dxa"/>
          </w:tcPr>
          <w:p w14:paraId="241E21B3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246" w:type="dxa"/>
          </w:tcPr>
          <w:p w14:paraId="32FFA0BA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445" w:type="dxa"/>
          </w:tcPr>
          <w:p w14:paraId="13C5CB1A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231" w:type="dxa"/>
          </w:tcPr>
          <w:p w14:paraId="260D5B85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286" w:type="dxa"/>
          </w:tcPr>
          <w:p w14:paraId="697CC432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040" w:type="dxa"/>
          </w:tcPr>
          <w:p w14:paraId="727FABEB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  <w:tc>
          <w:tcPr>
            <w:tcW w:w="1795" w:type="dxa"/>
          </w:tcPr>
          <w:p w14:paraId="26F35CF2" w14:textId="77777777" w:rsidR="006E2C0E" w:rsidRPr="006A023C" w:rsidRDefault="00E83D3C" w:rsidP="00F0390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未檢出</w:t>
            </w:r>
          </w:p>
        </w:tc>
      </w:tr>
    </w:tbl>
    <w:p w14:paraId="25DC3600" w14:textId="77777777" w:rsidR="00CA3A08" w:rsidRDefault="00CA3A08"/>
    <w:sectPr w:rsidR="00CA3A08" w:rsidSect="00F0390D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514A" w14:textId="77777777" w:rsidR="00786062" w:rsidRDefault="00786062" w:rsidP="00021950">
      <w:r>
        <w:separator/>
      </w:r>
    </w:p>
  </w:endnote>
  <w:endnote w:type="continuationSeparator" w:id="0">
    <w:p w14:paraId="367C7C49" w14:textId="77777777" w:rsidR="00786062" w:rsidRDefault="00786062" w:rsidP="0002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0CEE" w14:textId="77777777" w:rsidR="00786062" w:rsidRDefault="00786062" w:rsidP="00021950">
      <w:r>
        <w:separator/>
      </w:r>
    </w:p>
  </w:footnote>
  <w:footnote w:type="continuationSeparator" w:id="0">
    <w:p w14:paraId="203549AC" w14:textId="77777777" w:rsidR="00786062" w:rsidRDefault="00786062" w:rsidP="00021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12"/>
    <w:rsid w:val="00021950"/>
    <w:rsid w:val="000D1186"/>
    <w:rsid w:val="00172A62"/>
    <w:rsid w:val="00213C5B"/>
    <w:rsid w:val="0027392B"/>
    <w:rsid w:val="00380A45"/>
    <w:rsid w:val="00397349"/>
    <w:rsid w:val="003D2EE4"/>
    <w:rsid w:val="004A40F5"/>
    <w:rsid w:val="006A023C"/>
    <w:rsid w:val="006B154E"/>
    <w:rsid w:val="006E2C0E"/>
    <w:rsid w:val="00786062"/>
    <w:rsid w:val="008E2D14"/>
    <w:rsid w:val="00936E33"/>
    <w:rsid w:val="00973427"/>
    <w:rsid w:val="009F0228"/>
    <w:rsid w:val="00B32BB9"/>
    <w:rsid w:val="00B50E27"/>
    <w:rsid w:val="00CA3A08"/>
    <w:rsid w:val="00D50031"/>
    <w:rsid w:val="00D732D5"/>
    <w:rsid w:val="00DC3A49"/>
    <w:rsid w:val="00E83D3C"/>
    <w:rsid w:val="00EA3412"/>
    <w:rsid w:val="00F0390D"/>
    <w:rsid w:val="00F8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76BE8"/>
  <w15:chartTrackingRefBased/>
  <w15:docId w15:val="{43F62AFF-F1A1-4566-A03F-08FF6D6D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19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1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1950"/>
    <w:rPr>
      <w:sz w:val="20"/>
      <w:szCs w:val="20"/>
    </w:rPr>
  </w:style>
  <w:style w:type="table" w:styleId="a7">
    <w:name w:val="Table Grid"/>
    <w:basedOn w:val="a1"/>
    <w:uiPriority w:val="39"/>
    <w:rsid w:val="00021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11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許乃丹</dc:creator>
  <cp:keywords/>
  <dc:description/>
  <cp:lastModifiedBy>劉秀鈴</cp:lastModifiedBy>
  <cp:revision>14</cp:revision>
  <cp:lastPrinted>2021-06-22T01:15:00Z</cp:lastPrinted>
  <dcterms:created xsi:type="dcterms:W3CDTF">2021-05-14T06:36:00Z</dcterms:created>
  <dcterms:modified xsi:type="dcterms:W3CDTF">2021-06-22T01:55:00Z</dcterms:modified>
</cp:coreProperties>
</file>